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9B" w:rsidRPr="0081689B" w:rsidRDefault="0081689B" w:rsidP="0081689B">
      <w:pPr>
        <w:jc w:val="center"/>
        <w:rPr>
          <w:color w:val="FF0000"/>
          <w:sz w:val="44"/>
          <w:szCs w:val="44"/>
          <w:lang w:val="en-US"/>
        </w:rPr>
      </w:pPr>
      <w:r w:rsidRPr="0081689B">
        <w:rPr>
          <w:color w:val="FF0000"/>
          <w:sz w:val="44"/>
          <w:szCs w:val="44"/>
          <w:lang w:val="en-US"/>
        </w:rPr>
        <w:t>The Kerry Way</w:t>
      </w:r>
      <w:r>
        <w:rPr>
          <w:color w:val="FF0000"/>
          <w:sz w:val="44"/>
          <w:szCs w:val="44"/>
          <w:lang w:val="en-US"/>
        </w:rPr>
        <w:t xml:space="preserve"> / 200km</w:t>
      </w:r>
    </w:p>
    <w:p w:rsidR="0081689B" w:rsidRDefault="0081689B" w:rsidP="0081689B">
      <w:pPr>
        <w:pBdr>
          <w:bottom w:val="single" w:sz="4" w:space="1" w:color="auto"/>
        </w:pBdr>
        <w:rPr>
          <w:lang w:val="en-US"/>
        </w:rPr>
      </w:pPr>
    </w:p>
    <w:p w:rsidR="0081689B" w:rsidRPr="0081689B" w:rsidRDefault="0081689B" w:rsidP="0081689B">
      <w:pPr>
        <w:rPr>
          <w:lang w:val="en-US"/>
        </w:rPr>
      </w:pPr>
      <w:r w:rsidRPr="0081689B">
        <w:rPr>
          <w:lang w:val="en-US"/>
        </w:rPr>
        <w:t>Van:  ma 21 – 05 – 2012</w:t>
      </w:r>
    </w:p>
    <w:p w:rsidR="0081689B" w:rsidRDefault="0081689B" w:rsidP="0081689B">
      <w:r>
        <w:t xml:space="preserve">Tot: </w:t>
      </w:r>
      <w:proofErr w:type="spellStart"/>
      <w:r>
        <w:t>wo</w:t>
      </w:r>
      <w:proofErr w:type="spellEnd"/>
      <w:r>
        <w:t xml:space="preserve"> 30 – 05 – 2012</w:t>
      </w:r>
    </w:p>
    <w:p w:rsidR="0081689B" w:rsidRDefault="0081689B" w:rsidP="0081689B">
      <w:r>
        <w:t>Vlucht: vanuit Brussel naar Cork (Kent) Ierland. Prijs 123.30€.</w:t>
      </w:r>
    </w:p>
    <w:p w:rsidR="0081689B" w:rsidRPr="00A6599B" w:rsidRDefault="0081689B" w:rsidP="00A6599B">
      <w:pPr>
        <w:jc w:val="center"/>
        <w:rPr>
          <w:b/>
          <w:color w:val="E36C0A" w:themeColor="accent6" w:themeShade="BF"/>
        </w:rPr>
      </w:pPr>
      <w:r w:rsidRPr="00A6599B">
        <w:rPr>
          <w:b/>
          <w:color w:val="E36C0A" w:themeColor="accent6" w:themeShade="BF"/>
        </w:rPr>
        <w:t>(Voor snelle beslissers zijn er nog goedkope vluchten)</w:t>
      </w:r>
    </w:p>
    <w:p w:rsidR="0081689B" w:rsidRDefault="0081689B" w:rsidP="0081689B">
      <w:r>
        <w:t xml:space="preserve">Verder per trein naar </w:t>
      </w:r>
      <w:proofErr w:type="spellStart"/>
      <w:r>
        <w:t>Killarney</w:t>
      </w:r>
      <w:proofErr w:type="spellEnd"/>
      <w:r>
        <w:t xml:space="preserve"> = begin &amp; eindpunt v/d </w:t>
      </w:r>
      <w:proofErr w:type="spellStart"/>
      <w:r>
        <w:t>Kerry</w:t>
      </w:r>
      <w:proofErr w:type="spellEnd"/>
      <w:r>
        <w:t xml:space="preserve"> </w:t>
      </w:r>
      <w:proofErr w:type="spellStart"/>
      <w:r>
        <w:t>Way</w:t>
      </w:r>
      <w:proofErr w:type="spellEnd"/>
      <w:r>
        <w:t>.</w:t>
      </w:r>
      <w:r w:rsidR="00A6599B">
        <w:t xml:space="preserve"> Prijs ongeveer 50 €.</w:t>
      </w:r>
    </w:p>
    <w:p w:rsidR="00A6599B" w:rsidRDefault="00A6599B" w:rsidP="00D541D0">
      <w:pPr>
        <w:ind w:right="-567"/>
      </w:pPr>
      <w:r>
        <w:t xml:space="preserve">Logies: Met de tent, maar er zijn ook voldoende overnachting </w:t>
      </w:r>
      <w:r w:rsidR="00D541D0">
        <w:t>mogelijkheden</w:t>
      </w:r>
      <w:r>
        <w:t xml:space="preserve">, </w:t>
      </w:r>
      <w:proofErr w:type="spellStart"/>
      <w:r>
        <w:t>bb’s</w:t>
      </w:r>
      <w:proofErr w:type="spellEnd"/>
      <w:r>
        <w:t xml:space="preserve"> en jeugdherbergen.</w:t>
      </w:r>
    </w:p>
    <w:p w:rsidR="0081689B" w:rsidRDefault="0081689B" w:rsidP="0081689B">
      <w:pPr>
        <w:pBdr>
          <w:bottom w:val="single" w:sz="4" w:space="1" w:color="auto"/>
        </w:pBdr>
      </w:pPr>
    </w:p>
    <w:p w:rsidR="0081689B" w:rsidRDefault="0081689B" w:rsidP="0081689B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</w:pPr>
      <w:proofErr w:type="spellStart"/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>Kerry</w:t>
      </w:r>
      <w:proofErr w:type="spellEnd"/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>Way</w:t>
      </w:r>
      <w:proofErr w:type="spellEnd"/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 xml:space="preserve"> loopt parallel </w:t>
      </w:r>
      <w:r>
        <w:rPr>
          <w:rFonts w:ascii="Calibri" w:eastAsia="Times New Roman" w:hAnsi="Calibri" w:cs="Times New Roman"/>
          <w:noProof/>
          <w:color w:val="3D5B9E"/>
          <w:sz w:val="45"/>
          <w:szCs w:val="45"/>
          <w:lang w:eastAsia="nl-BE"/>
        </w:rPr>
        <w:drawing>
          <wp:anchor distT="66675" distB="66675" distL="142875" distR="142875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276600" cy="2085975"/>
            <wp:effectExtent l="19050" t="0" r="0" b="0"/>
            <wp:wrapSquare wrapText="bothSides"/>
            <wp:docPr id="12" name="Afbeelding 2" descr="Situ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tueri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7C99">
        <w:rPr>
          <w:rFonts w:ascii="Calibri" w:eastAsia="Times New Roman" w:hAnsi="Calibri" w:cs="Times New Roman"/>
          <w:color w:val="000000"/>
          <w:sz w:val="24"/>
          <w:szCs w:val="24"/>
          <w:lang w:eastAsia="nl-BE"/>
        </w:rPr>
        <w:br/>
      </w:r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 xml:space="preserve">aan de beroemde "Ring of </w:t>
      </w:r>
      <w:proofErr w:type="spellStart"/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>Kerry</w:t>
      </w:r>
      <w:proofErr w:type="spellEnd"/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 xml:space="preserve">" over het schiereiland </w:t>
      </w:r>
      <w:r w:rsidRPr="008B7C99">
        <w:rPr>
          <w:rFonts w:ascii="Calibri" w:eastAsia="Times New Roman" w:hAnsi="Calibri" w:cs="Times New Roman"/>
          <w:color w:val="000000"/>
          <w:sz w:val="24"/>
          <w:szCs w:val="24"/>
          <w:lang w:eastAsia="nl-BE"/>
        </w:rPr>
        <w:br/>
      </w:r>
      <w:proofErr w:type="spellStart"/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>Iveragh</w:t>
      </w:r>
      <w:proofErr w:type="spellEnd"/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 xml:space="preserve">. Hier liggen </w:t>
      </w:r>
      <w:proofErr w:type="spellStart"/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>Ierlands</w:t>
      </w:r>
      <w:proofErr w:type="spellEnd"/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 xml:space="preserve"> spectaculairste bergen.</w:t>
      </w:r>
      <w:r w:rsidRPr="008B7C99">
        <w:rPr>
          <w:rFonts w:ascii="Calibri" w:eastAsia="Times New Roman" w:hAnsi="Calibri" w:cs="Times New Roman"/>
          <w:color w:val="000000"/>
          <w:sz w:val="24"/>
          <w:szCs w:val="24"/>
          <w:lang w:eastAsia="nl-BE"/>
        </w:rPr>
        <w:br/>
      </w:r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 xml:space="preserve">De route gaat echter vooral </w:t>
      </w:r>
      <w:r w:rsidRPr="008B7C99">
        <w:rPr>
          <w:rFonts w:ascii="Calibri" w:eastAsia="Times New Roman" w:hAnsi="Calibri" w:cs="Times New Roman"/>
          <w:color w:val="000000"/>
          <w:sz w:val="24"/>
          <w:szCs w:val="24"/>
          <w:lang w:eastAsia="nl-BE"/>
        </w:rPr>
        <w:br/>
      </w:r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 xml:space="preserve">door de dalen en over </w:t>
      </w:r>
      <w:proofErr w:type="gramStart"/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>de</w:t>
      </w:r>
      <w:proofErr w:type="gramEnd"/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 xml:space="preserve"> lage passen. Het hoogste punt van je wandelingen ligt dan ook op slechts 385 m (</w:t>
      </w:r>
      <w:proofErr w:type="spellStart"/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>Windy</w:t>
      </w:r>
      <w:proofErr w:type="spellEnd"/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 xml:space="preserve"> Gap). Het is dus geen zware route. </w:t>
      </w:r>
      <w:r w:rsidRPr="008B7C99">
        <w:rPr>
          <w:rFonts w:ascii="Calibri" w:eastAsia="Times New Roman" w:hAnsi="Calibri" w:cs="Times New Roman"/>
          <w:color w:val="000000"/>
          <w:sz w:val="24"/>
          <w:szCs w:val="24"/>
          <w:lang w:eastAsia="nl-BE"/>
        </w:rPr>
        <w:br/>
      </w:r>
      <w:r w:rsidRPr="008B7C99">
        <w:rPr>
          <w:rFonts w:ascii="Calibri" w:eastAsia="Times New Roman" w:hAnsi="Calibri" w:cs="Times New Roman"/>
          <w:color w:val="000000"/>
          <w:sz w:val="11"/>
          <w:lang w:eastAsia="nl-BE"/>
        </w:rPr>
        <w:t>.</w:t>
      </w:r>
      <w:r w:rsidRPr="008B7C99">
        <w:rPr>
          <w:rFonts w:ascii="Calibri" w:eastAsia="Times New Roman" w:hAnsi="Calibri" w:cs="Times New Roman"/>
          <w:color w:val="000000"/>
          <w:sz w:val="24"/>
          <w:szCs w:val="24"/>
          <w:lang w:eastAsia="nl-BE"/>
        </w:rPr>
        <w:br/>
      </w:r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>In dit gebied is er aan variatie geen gebrek</w:t>
      </w:r>
      <w:proofErr w:type="gramStart"/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>:</w:t>
      </w:r>
      <w:r w:rsidRPr="008B7C99">
        <w:rPr>
          <w:rFonts w:ascii="Calibri" w:eastAsia="Times New Roman" w:hAnsi="Calibri" w:cs="Times New Roman"/>
          <w:color w:val="000000"/>
          <w:sz w:val="24"/>
          <w:szCs w:val="24"/>
          <w:lang w:eastAsia="nl-BE"/>
        </w:rPr>
        <w:br/>
      </w:r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>Naast</w:t>
      </w:r>
      <w:proofErr w:type="gramEnd"/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 xml:space="preserve"> </w:t>
      </w:r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"</w:t>
      </w:r>
      <w:proofErr w:type="spellStart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mountains</w:t>
      </w:r>
      <w:proofErr w:type="spellEnd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 xml:space="preserve"> and </w:t>
      </w:r>
      <w:proofErr w:type="spellStart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glens</w:t>
      </w:r>
      <w:proofErr w:type="spellEnd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"</w:t>
      </w:r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 xml:space="preserve"> (bergen en dalen),</w:t>
      </w:r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"</w:t>
      </w:r>
      <w:proofErr w:type="spellStart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loughs</w:t>
      </w:r>
      <w:proofErr w:type="spellEnd"/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 xml:space="preserve">" (meren), </w:t>
      </w:r>
      <w:r w:rsidRPr="008B7C99">
        <w:rPr>
          <w:rFonts w:ascii="Calibri" w:eastAsia="Times New Roman" w:hAnsi="Calibri" w:cs="Times New Roman"/>
          <w:color w:val="000000"/>
          <w:sz w:val="24"/>
          <w:szCs w:val="24"/>
          <w:lang w:eastAsia="nl-BE"/>
        </w:rPr>
        <w:br/>
      </w:r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>"</w:t>
      </w:r>
      <w:proofErr w:type="spellStart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ancient</w:t>
      </w:r>
      <w:proofErr w:type="spellEnd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woodlands</w:t>
      </w:r>
      <w:proofErr w:type="spellEnd"/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 xml:space="preserve">" (oude bossen), </w:t>
      </w:r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 xml:space="preserve">"wild </w:t>
      </w:r>
      <w:proofErr w:type="spellStart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moorlands</w:t>
      </w:r>
      <w:proofErr w:type="spellEnd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 xml:space="preserve">" </w:t>
      </w:r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>(wilde venen)</w:t>
      </w:r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,</w:t>
      </w:r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 xml:space="preserve"> óók nog</w:t>
      </w:r>
      <w:r w:rsidRPr="008B7C99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nl-BE"/>
        </w:rPr>
        <w:br/>
      </w:r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 xml:space="preserve">"a </w:t>
      </w:r>
      <w:proofErr w:type="spellStart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coastline</w:t>
      </w:r>
      <w:proofErr w:type="spellEnd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 xml:space="preserve"> full of </w:t>
      </w:r>
      <w:proofErr w:type="spellStart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cliffs</w:t>
      </w:r>
      <w:proofErr w:type="spellEnd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 xml:space="preserve">, </w:t>
      </w:r>
      <w:proofErr w:type="spellStart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coves</w:t>
      </w:r>
      <w:proofErr w:type="spellEnd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 xml:space="preserve"> </w:t>
      </w:r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>(kleine inhammen)</w:t>
      </w:r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 xml:space="preserve">, </w:t>
      </w:r>
      <w:proofErr w:type="spellStart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bays</w:t>
      </w:r>
      <w:proofErr w:type="spellEnd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 xml:space="preserve">, </w:t>
      </w:r>
      <w:proofErr w:type="spellStart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sandy</w:t>
      </w:r>
      <w:proofErr w:type="spellEnd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beaches</w:t>
      </w:r>
      <w:proofErr w:type="spellEnd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 xml:space="preserve"> and</w:t>
      </w:r>
      <w:r w:rsidRPr="008B7C99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nl-BE"/>
        </w:rPr>
        <w:br/>
      </w:r>
      <w:proofErr w:type="spellStart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rocky</w:t>
      </w:r>
      <w:proofErr w:type="spellEnd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islands</w:t>
      </w:r>
      <w:proofErr w:type="spellEnd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".</w:t>
      </w:r>
      <w:r w:rsidRPr="008B7C99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nl-BE"/>
        </w:rPr>
        <w:br/>
      </w:r>
      <w:r w:rsidRPr="008B7C99">
        <w:rPr>
          <w:rFonts w:ascii="Calibri" w:eastAsia="Times New Roman" w:hAnsi="Calibri" w:cs="Times New Roman"/>
          <w:color w:val="000000"/>
          <w:sz w:val="24"/>
          <w:lang w:eastAsia="nl-BE"/>
        </w:rPr>
        <w:t>Tot slot veel archeologische overblijfselen; denk daarbij aan</w:t>
      </w:r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 xml:space="preserve"> "</w:t>
      </w:r>
      <w:proofErr w:type="spellStart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clochains</w:t>
      </w:r>
      <w:proofErr w:type="spellEnd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"</w:t>
      </w:r>
      <w:r w:rsidRPr="008B7C99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nl-BE"/>
        </w:rPr>
        <w:br/>
      </w:r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("</w:t>
      </w:r>
      <w:proofErr w:type="spellStart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beehive</w:t>
      </w:r>
      <w:proofErr w:type="spellEnd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huts</w:t>
      </w:r>
      <w:proofErr w:type="spellEnd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 xml:space="preserve">"), standing </w:t>
      </w:r>
      <w:proofErr w:type="spellStart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>stones</w:t>
      </w:r>
      <w:proofErr w:type="spellEnd"/>
      <w:r w:rsidRPr="008B7C99">
        <w:rPr>
          <w:rFonts w:ascii="Calibri" w:eastAsia="Times New Roman" w:hAnsi="Calibri" w:cs="Times New Roman"/>
          <w:i/>
          <w:iCs/>
          <w:color w:val="000000"/>
          <w:sz w:val="24"/>
          <w:lang w:eastAsia="nl-BE"/>
        </w:rPr>
        <w:t xml:space="preserve">, etc. </w:t>
      </w:r>
    </w:p>
    <w:p w:rsidR="0081689B" w:rsidRPr="0081689B" w:rsidRDefault="0081689B" w:rsidP="0081689B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iCs/>
          <w:color w:val="000000"/>
          <w:sz w:val="24"/>
          <w:lang w:eastAsia="nl-BE"/>
        </w:rPr>
      </w:pPr>
    </w:p>
    <w:p w:rsidR="0081689B" w:rsidRDefault="0081689B" w:rsidP="0081689B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D5B9E"/>
          <w:lang w:eastAsia="nl-BE"/>
        </w:rPr>
      </w:pPr>
      <w:r w:rsidRPr="0081689B">
        <w:rPr>
          <w:rFonts w:ascii="Calibri" w:eastAsia="Times New Roman" w:hAnsi="Calibri" w:cs="Times New Roman"/>
          <w:noProof/>
          <w:color w:val="3D5B9E"/>
          <w:lang w:eastAsia="nl-BE"/>
        </w:rPr>
        <w:drawing>
          <wp:inline distT="0" distB="0" distL="0" distR="0">
            <wp:extent cx="2772879" cy="1804988"/>
            <wp:effectExtent l="19050" t="0" r="8421" b="0"/>
            <wp:docPr id="3" name="Afbeelding 3" descr="Killarney-m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llarney-me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879" cy="180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740E" w:rsidRPr="0008740E">
        <w:rPr>
          <w:rFonts w:ascii="Calibri" w:eastAsia="Times New Roman" w:hAnsi="Calibri" w:cs="Times New Roman"/>
          <w:noProof/>
          <w:color w:val="3D5B9E"/>
          <w:lang w:eastAsia="nl-BE"/>
        </w:rPr>
        <w:drawing>
          <wp:inline distT="0" distB="0" distL="0" distR="0">
            <wp:extent cx="2777848" cy="1808222"/>
            <wp:effectExtent l="19050" t="0" r="3452" b="0"/>
            <wp:docPr id="4" name="Afbeelding 4" descr="Muckross Gard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ckross Garden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174" cy="1810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40E" w:rsidRPr="0081689B" w:rsidRDefault="0008740E" w:rsidP="0081689B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3D5B9E"/>
          <w:lang w:eastAsia="nl-BE"/>
        </w:rPr>
      </w:pPr>
      <w:r w:rsidRPr="0008740E">
        <w:rPr>
          <w:rFonts w:ascii="Calibri" w:eastAsia="Times New Roman" w:hAnsi="Calibri" w:cs="Times New Roman"/>
          <w:noProof/>
          <w:color w:val="3D5B9E"/>
          <w:lang w:eastAsia="nl-BE"/>
        </w:rPr>
        <w:lastRenderedPageBreak/>
        <w:drawing>
          <wp:inline distT="0" distB="0" distL="0" distR="0">
            <wp:extent cx="2752725" cy="1791868"/>
            <wp:effectExtent l="19050" t="0" r="9525" b="0"/>
            <wp:docPr id="6" name="Afbeelding 6" descr="Kenmare 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enmare riv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91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0E">
        <w:rPr>
          <w:rFonts w:ascii="Calibri" w:eastAsia="Times New Roman" w:hAnsi="Calibri" w:cs="Times New Roman"/>
          <w:noProof/>
          <w:color w:val="3D5B9E"/>
          <w:lang w:eastAsia="nl-BE"/>
        </w:rPr>
        <w:drawing>
          <wp:inline distT="0" distB="0" distL="0" distR="0">
            <wp:extent cx="2750930" cy="1790700"/>
            <wp:effectExtent l="19050" t="0" r="0" b="0"/>
            <wp:docPr id="7" name="Afbeelding 7" descr="Butter road east of Cahersiv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utter road east of Cahersive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271" cy="1794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40E" w:rsidRDefault="0008740E" w:rsidP="0081689B">
      <w:pPr>
        <w:rPr>
          <w:rFonts w:ascii="Calibri" w:eastAsia="Times New Roman" w:hAnsi="Calibri" w:cs="Times New Roman"/>
          <w:sz w:val="24"/>
          <w:szCs w:val="24"/>
          <w:lang w:eastAsia="nl-BE"/>
        </w:rPr>
      </w:pPr>
      <w:proofErr w:type="gramStart"/>
      <w:r w:rsidRPr="008B7C99">
        <w:rPr>
          <w:rFonts w:ascii="Calibri" w:eastAsia="Times New Roman" w:hAnsi="Calibri" w:cs="Times New Roman"/>
          <w:b/>
          <w:bCs/>
          <w:color w:val="3D5B9E"/>
          <w:sz w:val="26"/>
          <w:lang w:eastAsia="nl-BE"/>
        </w:rPr>
        <w:t>kamperen</w:t>
      </w:r>
      <w:proofErr w:type="gramEnd"/>
      <w:r w:rsidRPr="008B7C99">
        <w:rPr>
          <w:rFonts w:ascii="Calibri" w:eastAsia="Times New Roman" w:hAnsi="Calibri" w:cs="Times New Roman"/>
          <w:b/>
          <w:bCs/>
          <w:color w:val="3D5B9E"/>
          <w:sz w:val="26"/>
          <w:lang w:eastAsia="nl-BE"/>
        </w:rPr>
        <w:t>?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Er zijn campings in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Kenmare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,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Sneem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,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Caherdaniel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,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Cahirciveen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,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Glenbeigh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en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Killarney</w:t>
      </w:r>
      <w:proofErr w:type="spellEnd"/>
      <w:r w:rsidRPr="008B7C99">
        <w:rPr>
          <w:rFonts w:ascii="Calibri" w:eastAsia="Times New Roman" w:hAnsi="Calibri" w:cs="Times New Roman"/>
          <w:i/>
          <w:iCs/>
          <w:sz w:val="24"/>
          <w:szCs w:val="24"/>
          <w:lang w:eastAsia="nl-BE"/>
        </w:rPr>
        <w:t>.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Wildkamperen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gaf mij echter geen problemen.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Zet je tent wel </w:t>
      </w:r>
      <w:r w:rsidRPr="008B7C99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l-BE"/>
        </w:rPr>
        <w:t>altijd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goed beschut. Bijvoorbeeld achter een "</w:t>
      </w:r>
      <w:proofErr w:type="spellStart"/>
      <w:r w:rsidRPr="008B7C99">
        <w:rPr>
          <w:rFonts w:ascii="Calibri" w:eastAsia="Times New Roman" w:hAnsi="Calibri" w:cs="Times New Roman"/>
          <w:i/>
          <w:iCs/>
          <w:sz w:val="24"/>
          <w:szCs w:val="24"/>
          <w:lang w:eastAsia="nl-BE"/>
        </w:rPr>
        <w:t>hedgerow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" (heg) of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>"</w:t>
      </w:r>
      <w:r w:rsidRPr="008B7C99">
        <w:rPr>
          <w:rFonts w:ascii="Calibri" w:eastAsia="Times New Roman" w:hAnsi="Calibri" w:cs="Times New Roman"/>
          <w:i/>
          <w:iCs/>
          <w:sz w:val="24"/>
          <w:szCs w:val="24"/>
          <w:lang w:eastAsia="nl-BE"/>
        </w:rPr>
        <w:t xml:space="preserve">dry </w:t>
      </w:r>
      <w:proofErr w:type="spellStart"/>
      <w:r w:rsidRPr="008B7C99">
        <w:rPr>
          <w:rFonts w:ascii="Calibri" w:eastAsia="Times New Roman" w:hAnsi="Calibri" w:cs="Times New Roman"/>
          <w:i/>
          <w:iCs/>
          <w:sz w:val="24"/>
          <w:szCs w:val="24"/>
          <w:lang w:eastAsia="nl-BE"/>
        </w:rPr>
        <w:t>stone</w:t>
      </w:r>
      <w:proofErr w:type="spellEnd"/>
      <w:r w:rsidRPr="008B7C99">
        <w:rPr>
          <w:rFonts w:ascii="Calibri" w:eastAsia="Times New Roman" w:hAnsi="Calibri" w:cs="Times New Roman"/>
          <w:i/>
          <w:iCs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i/>
          <w:iCs/>
          <w:sz w:val="24"/>
          <w:szCs w:val="24"/>
          <w:lang w:eastAsia="nl-BE"/>
        </w:rPr>
        <w:t>wall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" (stenen muurtje). De wind kan namelijk in enkele uren veranderen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van windstil tot hard met windstoten.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Vraag drinkwater bij de huizen; water uit de beekjes is onbetrouwbaar door de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>vele schapen.</w:t>
      </w:r>
    </w:p>
    <w:p w:rsidR="0008740E" w:rsidRDefault="0008740E" w:rsidP="0081689B">
      <w:r w:rsidRPr="0008740E">
        <w:rPr>
          <w:rFonts w:ascii="Calibri" w:eastAsia="Times New Roman" w:hAnsi="Calibri" w:cs="Times New Roman"/>
          <w:noProof/>
          <w:sz w:val="24"/>
          <w:szCs w:val="24"/>
          <w:lang w:eastAsia="nl-BE"/>
        </w:rPr>
        <w:drawing>
          <wp:inline distT="0" distB="0" distL="0" distR="0">
            <wp:extent cx="4933950" cy="3086100"/>
            <wp:effectExtent l="19050" t="0" r="0" b="0"/>
            <wp:docPr id="14" name="Afbeelding 14" descr="http://www.pietsmulders.nl/Kerry_Way_overzichtskaart_scan2(kleinere_versi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ietsmulders.nl/Kerry_Way_overzichtskaart_scan2(kleinere_versie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40E" w:rsidRPr="008B7C99" w:rsidRDefault="0008740E" w:rsidP="0008740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1.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>Killarney</w:t>
      </w:r>
      <w:proofErr w:type="spell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-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>Kenmare</w:t>
      </w:r>
      <w:proofErr w:type="spellEnd"/>
      <w:r w:rsidRPr="008B7C99">
        <w:rPr>
          <w:rFonts w:ascii="Calibri" w:eastAsia="Times New Roman" w:hAnsi="Calibri" w:cs="Times New Roman"/>
          <w:b/>
          <w:bCs/>
          <w:color w:val="FFFFFF"/>
          <w:sz w:val="26"/>
          <w:lang w:eastAsia="nl-BE"/>
        </w:rPr>
        <w:t xml:space="preserve"> .</w:t>
      </w:r>
      <w:proofErr w:type="gramStart"/>
      <w:r w:rsidRPr="008B7C99">
        <w:rPr>
          <w:rFonts w:ascii="Calibri" w:eastAsia="Times New Roman" w:hAnsi="Calibri" w:cs="Times New Roman"/>
          <w:b/>
          <w:bCs/>
          <w:color w:val="FFFFFF"/>
          <w:sz w:val="26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26 km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• Van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Killarney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lopen we naar het prachtige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l-BE"/>
        </w:rPr>
        <w:t>Muckross</w:t>
      </w:r>
      <w:proofErr w:type="spellEnd"/>
      <w:r w:rsidRPr="008B7C99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l-BE"/>
        </w:rPr>
        <w:t xml:space="preserve"> Park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, het hart van het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proofErr w:type="gramStart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l-BE"/>
        </w:rPr>
        <w:t>Killarney</w:t>
      </w:r>
      <w:proofErr w:type="spellEnd"/>
      <w:r w:rsidRPr="008B7C99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l-BE"/>
        </w:rPr>
        <w:t xml:space="preserve"> Nationale Park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.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• We passeren achtereenvolgens een kloosterruïne, het statige huis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zélf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met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proofErr w:type="gramStart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zijn beroemde tuinen, en tenslotte de waterval.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>• Door het hooggelegen dal "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Esknamucky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Glen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" en een laag bergpasje gaan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we</w:t>
      </w:r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 xml:space="preserve">..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over de "Old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Kenmare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Road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" naar het marktstadje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Kenmare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Dit ligt aan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proofErr w:type="gramStart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de oever van de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Kenmare-rivier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.</w:t>
      </w:r>
      <w:r w:rsidRPr="008B7C99">
        <w:rPr>
          <w:rFonts w:ascii="Calibri" w:eastAsia="Times New Roman" w:hAnsi="Calibri" w:cs="Times New Roman"/>
          <w:sz w:val="6"/>
          <w:lang w:eastAsia="nl-BE"/>
        </w:rPr>
        <w:t xml:space="preserve"> </w:t>
      </w:r>
    </w:p>
    <w:tbl>
      <w:tblPr>
        <w:tblW w:w="7770" w:type="dxa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770"/>
      </w:tblGrid>
      <w:tr w:rsidR="0008740E" w:rsidRPr="008B7C99" w:rsidTr="008D58C2">
        <w:trPr>
          <w:tblCellSpacing w:w="0" w:type="dxa"/>
        </w:trPr>
        <w:tc>
          <w:tcPr>
            <w:tcW w:w="777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hideMark/>
          </w:tcPr>
          <w:p w:rsidR="0008740E" w:rsidRDefault="0008740E" w:rsidP="008D58C2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BE"/>
              </w:rPr>
            </w:pPr>
            <w:r w:rsidRPr="008B7C99">
              <w:rPr>
                <w:rFonts w:ascii="Calibri" w:eastAsia="Times New Roman" w:hAnsi="Calibri" w:cs="Times New Roman"/>
                <w:b/>
                <w:bCs/>
                <w:color w:val="333333"/>
                <w:sz w:val="26"/>
                <w:lang w:eastAsia="nl-BE"/>
              </w:rPr>
              <w:lastRenderedPageBreak/>
              <w:t>Etappe: (</w:t>
            </w:r>
            <w:proofErr w:type="spellStart"/>
            <w:r w:rsidRPr="008B7C99">
              <w:rPr>
                <w:rFonts w:ascii="Calibri" w:eastAsia="Times New Roman" w:hAnsi="Calibri" w:cs="Times New Roman"/>
                <w:b/>
                <w:bCs/>
                <w:color w:val="333333"/>
                <w:sz w:val="26"/>
                <w:lang w:eastAsia="nl-BE"/>
              </w:rPr>
              <w:t>Kenmare</w:t>
            </w:r>
            <w:proofErr w:type="spellEnd"/>
            <w:r w:rsidRPr="008B7C99">
              <w:rPr>
                <w:rFonts w:ascii="Calibri" w:eastAsia="Times New Roman" w:hAnsi="Calibri" w:cs="Times New Roman"/>
                <w:b/>
                <w:bCs/>
                <w:color w:val="333333"/>
                <w:sz w:val="26"/>
                <w:lang w:eastAsia="nl-BE"/>
              </w:rPr>
              <w:t xml:space="preserve"> - </w:t>
            </w:r>
            <w:proofErr w:type="spellStart"/>
            <w:r w:rsidRPr="008B7C99">
              <w:rPr>
                <w:rFonts w:ascii="Calibri" w:eastAsia="Times New Roman" w:hAnsi="Calibri" w:cs="Times New Roman"/>
                <w:b/>
                <w:bCs/>
                <w:color w:val="333333"/>
                <w:sz w:val="26"/>
                <w:lang w:eastAsia="nl-BE"/>
              </w:rPr>
              <w:t>Sneem</w:t>
            </w:r>
            <w:proofErr w:type="spellEnd"/>
            <w:r w:rsidRPr="008B7C99">
              <w:rPr>
                <w:rFonts w:ascii="Calibri" w:eastAsia="Times New Roman" w:hAnsi="Calibri" w:cs="Times New Roman"/>
                <w:b/>
                <w:bCs/>
                <w:color w:val="FFFFFF"/>
                <w:sz w:val="26"/>
                <w:lang w:eastAsia="nl-BE"/>
              </w:rPr>
              <w:t xml:space="preserve"> .</w:t>
            </w:r>
            <w:proofErr w:type="gramStart"/>
            <w:r w:rsidRPr="008B7C99">
              <w:rPr>
                <w:rFonts w:ascii="Calibri" w:eastAsia="Times New Roman" w:hAnsi="Calibri" w:cs="Times New Roman"/>
                <w:b/>
                <w:bCs/>
                <w:color w:val="FFFFFF"/>
                <w:sz w:val="26"/>
                <w:lang w:eastAsia="nl-BE"/>
              </w:rPr>
              <w:t>..</w:t>
            </w:r>
            <w:proofErr w:type="gramEnd"/>
            <w:r w:rsidRPr="008B7C99">
              <w:rPr>
                <w:rFonts w:ascii="Calibri" w:eastAsia="Times New Roman" w:hAnsi="Calibri" w:cs="Times New Roman"/>
                <w:b/>
                <w:bCs/>
                <w:color w:val="FFFFFF"/>
                <w:sz w:val="26"/>
                <w:lang w:eastAsia="nl-BE"/>
              </w:rPr>
              <w:t xml:space="preserve"> </w:t>
            </w:r>
            <w:r w:rsidRPr="008B7C99">
              <w:rPr>
                <w:rFonts w:ascii="Calibri" w:eastAsia="Times New Roman" w:hAnsi="Calibri" w:cs="Times New Roman"/>
                <w:b/>
                <w:bCs/>
                <w:color w:val="333333"/>
                <w:sz w:val="26"/>
                <w:lang w:eastAsia="nl-BE"/>
              </w:rPr>
              <w:t xml:space="preserve">32 km </w:t>
            </w:r>
            <w:r w:rsidRPr="008B7C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BE"/>
              </w:rPr>
              <w:br/>
              <w:t>Dit is een zwakke etappe. Sla hem maar over.</w:t>
            </w:r>
          </w:p>
          <w:p w:rsidR="0008740E" w:rsidRPr="0008740E" w:rsidRDefault="0008740E" w:rsidP="008D58C2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lang w:eastAsia="nl-BE"/>
              </w:rPr>
            </w:pPr>
            <w:r w:rsidRPr="0008740E"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lang w:eastAsia="nl-BE"/>
              </w:rPr>
              <w:t xml:space="preserve">Bij tijdwinst kunnen we de </w:t>
            </w:r>
            <w:proofErr w:type="spellStart"/>
            <w:r w:rsidRPr="0008740E"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lang w:eastAsia="nl-BE"/>
              </w:rPr>
              <w:t>hoodste</w:t>
            </w:r>
            <w:proofErr w:type="spellEnd"/>
            <w:r w:rsidRPr="0008740E"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lang w:eastAsia="nl-BE"/>
              </w:rPr>
              <w:t xml:space="preserve"> berg van Ierland beklimmen.</w:t>
            </w:r>
          </w:p>
        </w:tc>
      </w:tr>
    </w:tbl>
    <w:p w:rsidR="0008740E" w:rsidRPr="008B7C99" w:rsidRDefault="0008740E" w:rsidP="0008740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2.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>Sneem</w:t>
      </w:r>
      <w:proofErr w:type="spell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-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>Caherdaniel</w:t>
      </w:r>
      <w:proofErr w:type="spell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</w:t>
      </w:r>
      <w:r w:rsidRPr="008B7C99">
        <w:rPr>
          <w:rFonts w:ascii="Calibri" w:eastAsia="Times New Roman" w:hAnsi="Calibri" w:cs="Times New Roman"/>
          <w:b/>
          <w:bCs/>
          <w:color w:val="FFFFFF"/>
          <w:sz w:val="26"/>
          <w:lang w:eastAsia="nl-BE"/>
        </w:rPr>
        <w:t>.</w:t>
      </w:r>
      <w:proofErr w:type="gramStart"/>
      <w:r w:rsidRPr="008B7C99">
        <w:rPr>
          <w:rFonts w:ascii="Calibri" w:eastAsia="Times New Roman" w:hAnsi="Calibri" w:cs="Times New Roman"/>
          <w:b/>
          <w:bCs/>
          <w:color w:val="FFFFFF"/>
          <w:sz w:val="26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b/>
          <w:bCs/>
          <w:color w:val="FFFFFF"/>
          <w:sz w:val="26"/>
          <w:lang w:eastAsia="nl-BE"/>
        </w:rPr>
        <w:t xml:space="preserve"> </w:t>
      </w:r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19 km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• Van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Sneem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over verschillende lage heuvelpassen ("Old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Butter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Road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") met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proofErr w:type="gramStart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 xml:space="preserve">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mooi uitzicht op zee naar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Caherdaniel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.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>• Loop ook de korte omweg naar "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Staigue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Fort", een ringfort uit de IJzertijd. </w:t>
      </w:r>
    </w:p>
    <w:p w:rsidR="0008740E" w:rsidRPr="008B7C99" w:rsidRDefault="0008740E" w:rsidP="0008740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3.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>Caherdaniel</w:t>
      </w:r>
      <w:proofErr w:type="spell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-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>Waterville</w:t>
      </w:r>
      <w:proofErr w:type="spell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</w:t>
      </w:r>
      <w:r w:rsidRPr="008B7C99">
        <w:rPr>
          <w:rFonts w:ascii="Calibri" w:eastAsia="Times New Roman" w:hAnsi="Calibri" w:cs="Times New Roman"/>
          <w:b/>
          <w:bCs/>
          <w:color w:val="FFFFFF"/>
          <w:sz w:val="26"/>
          <w:lang w:eastAsia="nl-BE"/>
        </w:rPr>
        <w:t>.</w:t>
      </w:r>
      <w:proofErr w:type="gramStart"/>
      <w:r w:rsidRPr="008B7C99">
        <w:rPr>
          <w:rFonts w:ascii="Calibri" w:eastAsia="Times New Roman" w:hAnsi="Calibri" w:cs="Times New Roman"/>
          <w:b/>
          <w:bCs/>
          <w:color w:val="FFFFFF"/>
          <w:sz w:val="26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b/>
          <w:bCs/>
          <w:color w:val="FFFFFF"/>
          <w:sz w:val="26"/>
          <w:lang w:eastAsia="nl-BE"/>
        </w:rPr>
        <w:t xml:space="preserve"> </w:t>
      </w:r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13 / 20 km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• Van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Caherdaniel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met een 1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km-omweg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over de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Derrynane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dunes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en het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proofErr w:type="gramStart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O'Connell-Memorial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Park naar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Waterville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.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De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Skellig-eilanden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komen in zicht</w:t>
      </w:r>
      <w:proofErr w:type="gram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.</w:t>
      </w:r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</w:t>
      </w:r>
      <w:proofErr w:type="gram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Dit is de kustroute van 13 km.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• Bij goed weer is ook een binnenlandroute mogelijk. Als je dan niet via de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noordzijde, maar via een weggetje aan de zuidzijde van het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Lough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Currane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proofErr w:type="gramStart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 xml:space="preserve">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naar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Waterville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loopt kom je uit op 20 km. </w:t>
      </w:r>
    </w:p>
    <w:tbl>
      <w:tblPr>
        <w:tblW w:w="7770" w:type="dxa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770"/>
      </w:tblGrid>
      <w:tr w:rsidR="0008740E" w:rsidRPr="008B7C99" w:rsidTr="008D58C2">
        <w:trPr>
          <w:trHeight w:val="6210"/>
          <w:tblCellSpacing w:w="0" w:type="dxa"/>
        </w:trPr>
        <w:tc>
          <w:tcPr>
            <w:tcW w:w="777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2F4F4"/>
            <w:hideMark/>
          </w:tcPr>
          <w:p w:rsidR="0008740E" w:rsidRPr="008B7C99" w:rsidRDefault="0008740E" w:rsidP="008D58C2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nl-BE"/>
              </w:rPr>
            </w:pPr>
            <w:r w:rsidRPr="008B7C99">
              <w:rPr>
                <w:rFonts w:ascii="Calibri" w:eastAsia="Times New Roman" w:hAnsi="Calibri" w:cs="Times New Roman"/>
                <w:b/>
                <w:bCs/>
                <w:color w:val="333333"/>
                <w:sz w:val="26"/>
                <w:lang w:eastAsia="nl-BE"/>
              </w:rPr>
              <w:t xml:space="preserve">(Evt. extra dag: boottocht </w:t>
            </w:r>
            <w:proofErr w:type="spellStart"/>
            <w:r w:rsidRPr="008B7C99">
              <w:rPr>
                <w:rFonts w:ascii="Calibri" w:eastAsia="Times New Roman" w:hAnsi="Calibri" w:cs="Times New Roman"/>
                <w:b/>
                <w:bCs/>
                <w:color w:val="333333"/>
                <w:sz w:val="26"/>
                <w:lang w:eastAsia="nl-BE"/>
              </w:rPr>
              <w:t>Skellig</w:t>
            </w:r>
            <w:proofErr w:type="spellEnd"/>
            <w:r w:rsidRPr="008B7C99">
              <w:rPr>
                <w:rFonts w:ascii="Calibri" w:eastAsia="Times New Roman" w:hAnsi="Calibri" w:cs="Times New Roman"/>
                <w:b/>
                <w:bCs/>
                <w:color w:val="333333"/>
                <w:sz w:val="26"/>
                <w:lang w:eastAsia="nl-BE"/>
              </w:rPr>
              <w:t xml:space="preserve"> </w:t>
            </w:r>
            <w:proofErr w:type="spellStart"/>
            <w:r w:rsidRPr="008B7C99">
              <w:rPr>
                <w:rFonts w:ascii="Calibri" w:eastAsia="Times New Roman" w:hAnsi="Calibri" w:cs="Times New Roman"/>
                <w:b/>
                <w:bCs/>
                <w:color w:val="333333"/>
                <w:sz w:val="26"/>
                <w:lang w:eastAsia="nl-BE"/>
              </w:rPr>
              <w:t>Islands</w:t>
            </w:r>
            <w:proofErr w:type="spellEnd"/>
            <w:r w:rsidRPr="008B7C99">
              <w:rPr>
                <w:rFonts w:ascii="Calibri" w:eastAsia="Times New Roman" w:hAnsi="Calibri" w:cs="Times New Roman"/>
                <w:b/>
                <w:bCs/>
                <w:color w:val="333333"/>
                <w:sz w:val="26"/>
                <w:lang w:eastAsia="nl-BE"/>
              </w:rPr>
              <w:t>.</w:t>
            </w:r>
            <w:r w:rsidRPr="008B7C99">
              <w:rPr>
                <w:rFonts w:ascii="Calibri" w:eastAsia="Times New Roman" w:hAnsi="Calibri" w:cs="Times New Roman"/>
                <w:sz w:val="26"/>
                <w:lang w:eastAsia="nl-BE"/>
              </w:rPr>
              <w:t>)</w:t>
            </w:r>
            <w:r w:rsidRPr="008B7C99">
              <w:rPr>
                <w:rFonts w:ascii="Calibri" w:eastAsia="Times New Roman" w:hAnsi="Calibri" w:cs="Times New Roman"/>
                <w:sz w:val="24"/>
                <w:szCs w:val="24"/>
                <w:lang w:eastAsia="nl-BE"/>
              </w:rPr>
              <w:br/>
            </w:r>
            <w:r w:rsidRPr="008B7C99">
              <w:rPr>
                <w:rFonts w:ascii="Calibri" w:eastAsia="Times New Roman" w:hAnsi="Calibri" w:cs="Times New Roman"/>
                <w:sz w:val="24"/>
                <w:lang w:eastAsia="nl-BE"/>
              </w:rPr>
              <w:t xml:space="preserve">Als het weer het toestaat kun je o.a. vanuit </w:t>
            </w:r>
            <w:proofErr w:type="spellStart"/>
            <w:r w:rsidRPr="008B7C99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lang w:eastAsia="nl-BE"/>
              </w:rPr>
              <w:t>Portmagee</w:t>
            </w:r>
            <w:proofErr w:type="spellEnd"/>
            <w:r w:rsidRPr="008B7C99">
              <w:rPr>
                <w:rFonts w:ascii="Calibri" w:eastAsia="Times New Roman" w:hAnsi="Calibri" w:cs="Times New Roman"/>
                <w:sz w:val="24"/>
                <w:lang w:eastAsia="nl-BE"/>
              </w:rPr>
              <w:t xml:space="preserve"> een boottocht naar de mystieke </w:t>
            </w:r>
            <w:proofErr w:type="spellStart"/>
            <w:r w:rsidRPr="008B7C99">
              <w:rPr>
                <w:rFonts w:ascii="Calibri" w:eastAsia="Times New Roman" w:hAnsi="Calibri" w:cs="Times New Roman"/>
                <w:sz w:val="24"/>
                <w:lang w:eastAsia="nl-BE"/>
              </w:rPr>
              <w:t>Skellig</w:t>
            </w:r>
            <w:proofErr w:type="spellEnd"/>
            <w:r w:rsidRPr="008B7C99">
              <w:rPr>
                <w:rFonts w:ascii="Calibri" w:eastAsia="Times New Roman" w:hAnsi="Calibri" w:cs="Times New Roman"/>
                <w:sz w:val="24"/>
                <w:lang w:eastAsia="nl-BE"/>
              </w:rPr>
              <w:t xml:space="preserve"> </w:t>
            </w:r>
            <w:proofErr w:type="spellStart"/>
            <w:r w:rsidRPr="008B7C99">
              <w:rPr>
                <w:rFonts w:ascii="Calibri" w:eastAsia="Times New Roman" w:hAnsi="Calibri" w:cs="Times New Roman"/>
                <w:sz w:val="24"/>
                <w:lang w:eastAsia="nl-BE"/>
              </w:rPr>
              <w:t>Islands</w:t>
            </w:r>
            <w:proofErr w:type="spellEnd"/>
            <w:r w:rsidRPr="008B7C99">
              <w:rPr>
                <w:rFonts w:ascii="Calibri" w:eastAsia="Times New Roman" w:hAnsi="Calibri" w:cs="Times New Roman"/>
                <w:sz w:val="24"/>
                <w:lang w:eastAsia="nl-BE"/>
              </w:rPr>
              <w:t xml:space="preserve"> </w:t>
            </w:r>
            <w:proofErr w:type="gramStart"/>
            <w:r w:rsidRPr="008B7C99">
              <w:rPr>
                <w:rFonts w:ascii="Calibri" w:eastAsia="Times New Roman" w:hAnsi="Calibri" w:cs="Times New Roman"/>
                <w:sz w:val="24"/>
                <w:lang w:eastAsia="nl-BE"/>
              </w:rPr>
              <w:t>maken .</w:t>
            </w:r>
            <w:proofErr w:type="gramEnd"/>
            <w:r w:rsidRPr="008B7C99">
              <w:rPr>
                <w:rFonts w:ascii="Calibri" w:eastAsia="Times New Roman" w:hAnsi="Calibri" w:cs="Times New Roman"/>
                <w:sz w:val="24"/>
                <w:szCs w:val="24"/>
                <w:lang w:eastAsia="nl-BE"/>
              </w:rPr>
              <w:br/>
            </w:r>
            <w:r w:rsidRPr="008B7C99">
              <w:rPr>
                <w:rFonts w:ascii="Calibri" w:eastAsia="Times New Roman" w:hAnsi="Calibri" w:cs="Times New Roman"/>
                <w:sz w:val="24"/>
                <w:szCs w:val="24"/>
                <w:lang w:eastAsia="nl-BE"/>
              </w:rPr>
              <w:br/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nl-BE"/>
              </w:rPr>
              <w:drawing>
                <wp:inline distT="0" distB="0" distL="0" distR="0">
                  <wp:extent cx="4581525" cy="2886075"/>
                  <wp:effectExtent l="19050" t="0" r="9525" b="0"/>
                  <wp:docPr id="13" name="Afbeelding 13" descr="Skellig Micha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kellig Micha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288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7C99">
              <w:rPr>
                <w:rFonts w:ascii="Calibri" w:eastAsia="Times New Roman" w:hAnsi="Calibri" w:cs="Times New Roman"/>
                <w:sz w:val="24"/>
                <w:szCs w:val="24"/>
                <w:lang w:eastAsia="nl-BE"/>
              </w:rPr>
              <w:br/>
            </w:r>
            <w:r w:rsidRPr="008B7C99">
              <w:rPr>
                <w:rFonts w:ascii="Calibri" w:eastAsia="Times New Roman" w:hAnsi="Calibri" w:cs="Times New Roman"/>
                <w:b/>
                <w:bCs/>
                <w:i/>
                <w:iCs/>
                <w:color w:val="FFFFFF"/>
                <w:sz w:val="20"/>
                <w:lang w:eastAsia="nl-BE"/>
              </w:rPr>
              <w:t xml:space="preserve">. . </w:t>
            </w:r>
            <w:proofErr w:type="spellStart"/>
            <w:r w:rsidRPr="008B7C9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lang w:eastAsia="nl-BE"/>
              </w:rPr>
              <w:t>Skellig</w:t>
            </w:r>
            <w:proofErr w:type="spellEnd"/>
            <w:r w:rsidRPr="008B7C99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lang w:eastAsia="nl-BE"/>
              </w:rPr>
              <w:t xml:space="preserve"> Michael.</w:t>
            </w:r>
          </w:p>
        </w:tc>
      </w:tr>
    </w:tbl>
    <w:p w:rsidR="0008740E" w:rsidRPr="008B7C99" w:rsidRDefault="0008740E" w:rsidP="0008740E">
      <w:pPr>
        <w:spacing w:after="240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</w:p>
    <w:p w:rsidR="0008740E" w:rsidRPr="008B7C99" w:rsidRDefault="0008740E" w:rsidP="0008740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</w:p>
    <w:p w:rsidR="0008740E" w:rsidRPr="008B7C99" w:rsidRDefault="0008740E" w:rsidP="0008740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4.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>Waterville</w:t>
      </w:r>
      <w:proofErr w:type="spell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-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>Cahersiveen</w:t>
      </w:r>
      <w:proofErr w:type="spellEnd"/>
      <w:r w:rsidRPr="008B7C99">
        <w:rPr>
          <w:rFonts w:ascii="Calibri" w:eastAsia="Times New Roman" w:hAnsi="Calibri" w:cs="Times New Roman"/>
          <w:b/>
          <w:bCs/>
          <w:color w:val="FFFFFF"/>
          <w:sz w:val="26"/>
          <w:lang w:eastAsia="nl-BE"/>
        </w:rPr>
        <w:t xml:space="preserve"> .</w:t>
      </w:r>
      <w:proofErr w:type="gramStart"/>
      <w:r w:rsidRPr="008B7C99">
        <w:rPr>
          <w:rFonts w:ascii="Calibri" w:eastAsia="Times New Roman" w:hAnsi="Calibri" w:cs="Times New Roman"/>
          <w:b/>
          <w:bCs/>
          <w:color w:val="FFFFFF"/>
          <w:sz w:val="26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18 km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• Van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l-BE"/>
        </w:rPr>
        <w:t>Waterville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over twee langgerekte eenzame heuvelruggen naar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proofErr w:type="gramStart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Caherciveen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. In het gehuchtje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Mastergeehy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wordt nog turf gestoken.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lastRenderedPageBreak/>
        <w:t>• Als je het laatste stukje (vanaf de weg bij Coars) naar</w:t>
      </w:r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Caherciveen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lift, wordt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proofErr w:type="gramStart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deze etappe 18 km. Auto's stoppen bijna </w:t>
      </w:r>
      <w:proofErr w:type="gram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altijd !</w:t>
      </w:r>
      <w:proofErr w:type="gram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Op deze wijze voorkom je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proofErr w:type="gramStart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dat je het pad van en naar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Caherciveen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dubbel loopt. </w:t>
      </w:r>
    </w:p>
    <w:p w:rsidR="0008740E" w:rsidRPr="008B7C99" w:rsidRDefault="0008740E" w:rsidP="0008740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5.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>Cahersiveen</w:t>
      </w:r>
      <w:proofErr w:type="spell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-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>Glenbeigh</w:t>
      </w:r>
      <w:proofErr w:type="spell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</w:t>
      </w:r>
      <w:r w:rsidRPr="008B7C99">
        <w:rPr>
          <w:rFonts w:ascii="Calibri" w:eastAsia="Times New Roman" w:hAnsi="Calibri" w:cs="Times New Roman"/>
          <w:b/>
          <w:bCs/>
          <w:color w:val="FFFFFF"/>
          <w:sz w:val="26"/>
          <w:lang w:eastAsia="nl-BE"/>
        </w:rPr>
        <w:t>.</w:t>
      </w:r>
      <w:proofErr w:type="gramStart"/>
      <w:r w:rsidRPr="008B7C99">
        <w:rPr>
          <w:rFonts w:ascii="Calibri" w:eastAsia="Times New Roman" w:hAnsi="Calibri" w:cs="Times New Roman"/>
          <w:b/>
          <w:bCs/>
          <w:color w:val="FFFFFF"/>
          <w:sz w:val="26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28 km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• Van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l-BE"/>
        </w:rPr>
        <w:t>Caherciveen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naar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Glenbeigh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over de "Old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Butter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road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" en de lage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proofErr w:type="gramStart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bergpas bij de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Beenhill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. </w:t>
      </w:r>
    </w:p>
    <w:p w:rsidR="0008740E" w:rsidRPr="008B7C99" w:rsidRDefault="0008740E" w:rsidP="0008740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6.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>Glenbeigh</w:t>
      </w:r>
      <w:proofErr w:type="spell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-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>Glencar</w:t>
      </w:r>
      <w:proofErr w:type="spell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</w:t>
      </w:r>
      <w:r w:rsidRPr="008B7C99">
        <w:rPr>
          <w:rFonts w:ascii="Calibri" w:eastAsia="Times New Roman" w:hAnsi="Calibri" w:cs="Times New Roman"/>
          <w:b/>
          <w:bCs/>
          <w:color w:val="FFFFFF"/>
          <w:sz w:val="26"/>
          <w:lang w:eastAsia="nl-BE"/>
        </w:rPr>
        <w:t>.</w:t>
      </w:r>
      <w:proofErr w:type="gramStart"/>
      <w:r w:rsidRPr="008B7C99">
        <w:rPr>
          <w:rFonts w:ascii="Calibri" w:eastAsia="Times New Roman" w:hAnsi="Calibri" w:cs="Times New Roman"/>
          <w:b/>
          <w:bCs/>
          <w:color w:val="FFFFFF"/>
          <w:sz w:val="26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15 km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• Van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l-BE"/>
        </w:rPr>
        <w:t>Glenbeigh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om de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Seafin-berg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heen naar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Glencar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.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• Mooi uitzicht op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Lough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Caragh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.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• Door de bossen van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Lickeen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.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(tot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Glencar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15 km; tot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Lough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Acoose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19 km)</w:t>
      </w:r>
    </w:p>
    <w:p w:rsidR="0008740E" w:rsidRPr="008B7C99" w:rsidRDefault="00636346" w:rsidP="0008740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  <w:r w:rsidRPr="00636346">
        <w:rPr>
          <w:rFonts w:ascii="Calibri" w:eastAsia="Times New Roman" w:hAnsi="Calibri" w:cs="Times New Roman"/>
          <w:sz w:val="24"/>
          <w:szCs w:val="24"/>
          <w:lang w:eastAsia="nl-BE"/>
        </w:rPr>
        <w:pict>
          <v:rect id="_x0000_i1025" style="width:453.6pt;height:.75pt" o:hralign="center" o:hrstd="t" o:hr="t" fillcolor="#a0a0a0" stroked="f"/>
        </w:pict>
      </w:r>
    </w:p>
    <w:p w:rsidR="0008740E" w:rsidRPr="008B7C99" w:rsidRDefault="0008740E" w:rsidP="0008740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7.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>Glencar</w:t>
      </w:r>
      <w:proofErr w:type="spell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- Black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>Valley</w:t>
      </w:r>
      <w:proofErr w:type="spell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</w:t>
      </w:r>
      <w:r w:rsidRPr="008B7C99">
        <w:rPr>
          <w:rFonts w:ascii="Calibri" w:eastAsia="Times New Roman" w:hAnsi="Calibri" w:cs="Times New Roman"/>
          <w:b/>
          <w:bCs/>
          <w:color w:val="FFFFFF"/>
          <w:sz w:val="26"/>
          <w:lang w:eastAsia="nl-BE"/>
        </w:rPr>
        <w:t>.</w:t>
      </w:r>
      <w:proofErr w:type="gramStart"/>
      <w:r w:rsidRPr="008B7C99">
        <w:rPr>
          <w:rFonts w:ascii="Calibri" w:eastAsia="Times New Roman" w:hAnsi="Calibri" w:cs="Times New Roman"/>
          <w:b/>
          <w:bCs/>
          <w:color w:val="FFFFFF"/>
          <w:sz w:val="26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21 km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• Van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l-BE"/>
        </w:rPr>
        <w:t>Glencar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langs het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Lough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Acoose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over een lage bergpas naar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Bridja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proofErr w:type="gramStart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Valley</w:t>
      </w:r>
      <w:proofErr w:type="spellEnd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 xml:space="preserve">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en daarna over nog een lage pas naar Black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Valley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.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(21 km; bij start aan het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Lough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Acoose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17 km) </w:t>
      </w:r>
    </w:p>
    <w:p w:rsidR="0008740E" w:rsidRPr="008B7C99" w:rsidRDefault="0008740E" w:rsidP="0008740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8. Black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>Valley</w:t>
      </w:r>
      <w:proofErr w:type="spell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-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>Killarney</w:t>
      </w:r>
      <w:proofErr w:type="spell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</w:t>
      </w:r>
      <w:r w:rsidRPr="008B7C99">
        <w:rPr>
          <w:rFonts w:ascii="Calibri" w:eastAsia="Times New Roman" w:hAnsi="Calibri" w:cs="Times New Roman"/>
          <w:b/>
          <w:bCs/>
          <w:color w:val="FFFFFF"/>
          <w:sz w:val="26"/>
          <w:lang w:eastAsia="nl-BE"/>
        </w:rPr>
        <w:t>.</w:t>
      </w:r>
      <w:proofErr w:type="gramStart"/>
      <w:r w:rsidRPr="008B7C99">
        <w:rPr>
          <w:rFonts w:ascii="Calibri" w:eastAsia="Times New Roman" w:hAnsi="Calibri" w:cs="Times New Roman"/>
          <w:b/>
          <w:bCs/>
          <w:color w:val="FFFFFF"/>
          <w:sz w:val="26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b/>
          <w:bCs/>
          <w:color w:val="333333"/>
          <w:sz w:val="26"/>
          <w:lang w:eastAsia="nl-BE"/>
        </w:rPr>
        <w:t xml:space="preserve"> 19 km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 xml:space="preserve">• Van </w:t>
      </w:r>
      <w:r w:rsidRPr="008B7C99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l-BE"/>
        </w:rPr>
        <w:t xml:space="preserve">Black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l-BE"/>
        </w:rPr>
        <w:t>Valley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langs de voet van de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MacGillycuddy's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Reeks terug naar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proofErr w:type="gramStart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l-BE"/>
        </w:rPr>
        <w:t>Killarney</w:t>
      </w:r>
      <w:proofErr w:type="spellEnd"/>
      <w:r w:rsidRPr="008B7C99">
        <w:rPr>
          <w:rFonts w:ascii="Calibri" w:eastAsia="Times New Roman" w:hAnsi="Calibri" w:cs="Times New Roman"/>
          <w:color w:val="333333"/>
          <w:sz w:val="24"/>
          <w:szCs w:val="24"/>
          <w:lang w:eastAsia="nl-BE"/>
        </w:rPr>
        <w:t>.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(In de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MacGillycuddy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"s Reeks zijn de bergkammen scherpgekant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proofErr w:type="gramStart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en de karen zeer groot. Daar verheft zich de hoogste berg van Ierland, de 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proofErr w:type="gramStart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l-BE"/>
        </w:rPr>
        <w:t>Carrauntoohil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(1039 m)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  <w:t>• We komen daarbij door prachtig "</w:t>
      </w:r>
      <w:proofErr w:type="spellStart"/>
      <w:r w:rsidRPr="008B7C99">
        <w:rPr>
          <w:rFonts w:ascii="Calibri" w:eastAsia="Times New Roman" w:hAnsi="Calibri" w:cs="Times New Roman"/>
          <w:i/>
          <w:iCs/>
          <w:sz w:val="24"/>
          <w:szCs w:val="24"/>
          <w:lang w:eastAsia="nl-BE"/>
        </w:rPr>
        <w:t>ancient</w:t>
      </w:r>
      <w:proofErr w:type="spellEnd"/>
      <w:r w:rsidRPr="008B7C99">
        <w:rPr>
          <w:rFonts w:ascii="Calibri" w:eastAsia="Times New Roman" w:hAnsi="Calibri" w:cs="Times New Roman"/>
          <w:i/>
          <w:iCs/>
          <w:sz w:val="24"/>
          <w:szCs w:val="24"/>
          <w:lang w:eastAsia="nl-BE"/>
        </w:rPr>
        <w:t xml:space="preserve"> </w:t>
      </w:r>
      <w:proofErr w:type="spellStart"/>
      <w:r w:rsidRPr="008B7C99">
        <w:rPr>
          <w:rFonts w:ascii="Calibri" w:eastAsia="Times New Roman" w:hAnsi="Calibri" w:cs="Times New Roman"/>
          <w:i/>
          <w:iCs/>
          <w:sz w:val="24"/>
          <w:szCs w:val="24"/>
          <w:lang w:eastAsia="nl-BE"/>
        </w:rPr>
        <w:t>woodland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"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br/>
      </w:r>
      <w:proofErr w:type="gramStart"/>
      <w:r w:rsidRPr="008B7C99">
        <w:rPr>
          <w:rFonts w:ascii="Calibri" w:eastAsia="Times New Roman" w:hAnsi="Calibri" w:cs="Times New Roman"/>
          <w:color w:val="FFFFFF"/>
          <w:sz w:val="24"/>
          <w:szCs w:val="24"/>
          <w:lang w:eastAsia="nl-BE"/>
        </w:rPr>
        <w:t>..</w:t>
      </w:r>
      <w:proofErr w:type="gram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Hier zijn de boomtakken met mossen en neerhangende varens overdekt.</w:t>
      </w:r>
    </w:p>
    <w:p w:rsidR="0081689B" w:rsidRDefault="0008740E" w:rsidP="0008740E">
      <w:pPr>
        <w:rPr>
          <w:rFonts w:ascii="Calibri" w:eastAsia="Times New Roman" w:hAnsi="Calibri" w:cs="Times New Roman"/>
          <w:sz w:val="24"/>
          <w:szCs w:val="24"/>
          <w:lang w:eastAsia="nl-BE"/>
        </w:rPr>
      </w:pP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Van deze 8 dagen zijn </w:t>
      </w:r>
      <w:r w:rsidRPr="008B7C99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l-BE"/>
        </w:rPr>
        <w:t>de laatste twee</w:t>
      </w:r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 xml:space="preserve"> de </w:t>
      </w:r>
      <w:proofErr w:type="spellStart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allerbesten</w:t>
      </w:r>
      <w:proofErr w:type="spellEnd"/>
      <w:r w:rsidRPr="008B7C99">
        <w:rPr>
          <w:rFonts w:ascii="Calibri" w:eastAsia="Times New Roman" w:hAnsi="Calibri" w:cs="Times New Roman"/>
          <w:sz w:val="24"/>
          <w:szCs w:val="24"/>
          <w:lang w:eastAsia="nl-BE"/>
        </w:rPr>
        <w:t>.</w:t>
      </w:r>
    </w:p>
    <w:p w:rsidR="00A6599B" w:rsidRDefault="00A6599B" w:rsidP="00A6599B">
      <w:pPr>
        <w:pBdr>
          <w:bottom w:val="single" w:sz="4" w:space="1" w:color="auto"/>
        </w:pBdr>
      </w:pPr>
    </w:p>
    <w:p w:rsidR="00A6599B" w:rsidRPr="00A6599B" w:rsidRDefault="00A6599B" w:rsidP="0008740E">
      <w:pPr>
        <w:rPr>
          <w:b/>
          <w:color w:val="0070C0"/>
          <w:sz w:val="32"/>
          <w:szCs w:val="32"/>
        </w:rPr>
      </w:pPr>
      <w:r w:rsidRPr="00A6599B">
        <w:rPr>
          <w:b/>
          <w:color w:val="0070C0"/>
          <w:sz w:val="32"/>
          <w:szCs w:val="32"/>
        </w:rPr>
        <w:t>Wie graag mee op stap gaat laat vlug iets weten.</w:t>
      </w:r>
    </w:p>
    <w:p w:rsidR="00A6599B" w:rsidRPr="00A6599B" w:rsidRDefault="00A6599B" w:rsidP="0008740E">
      <w:pPr>
        <w:rPr>
          <w:b/>
          <w:color w:val="0070C0"/>
          <w:sz w:val="32"/>
          <w:szCs w:val="32"/>
        </w:rPr>
      </w:pPr>
      <w:r w:rsidRPr="00A6599B">
        <w:rPr>
          <w:b/>
          <w:color w:val="0070C0"/>
          <w:sz w:val="32"/>
          <w:szCs w:val="32"/>
        </w:rPr>
        <w:t>Met vriendelijke groet,</w:t>
      </w:r>
    </w:p>
    <w:p w:rsidR="00A6599B" w:rsidRPr="00A6599B" w:rsidRDefault="00A6599B" w:rsidP="0008740E">
      <w:pPr>
        <w:rPr>
          <w:b/>
          <w:color w:val="0070C0"/>
          <w:sz w:val="32"/>
          <w:szCs w:val="32"/>
        </w:rPr>
      </w:pPr>
      <w:r w:rsidRPr="00A6599B">
        <w:rPr>
          <w:b/>
          <w:color w:val="0070C0"/>
          <w:sz w:val="32"/>
          <w:szCs w:val="32"/>
        </w:rPr>
        <w:t>Ivan</w:t>
      </w:r>
    </w:p>
    <w:p w:rsidR="00A6599B" w:rsidRDefault="00A6599B" w:rsidP="00A6599B">
      <w:pPr>
        <w:pBdr>
          <w:bottom w:val="single" w:sz="4" w:space="1" w:color="auto"/>
        </w:pBdr>
      </w:pPr>
    </w:p>
    <w:p w:rsidR="00A6599B" w:rsidRPr="0081689B" w:rsidRDefault="00A6599B" w:rsidP="0008740E"/>
    <w:sectPr w:rsidR="00A6599B" w:rsidRPr="0081689B" w:rsidSect="00A6599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689B"/>
    <w:rsid w:val="0008740E"/>
    <w:rsid w:val="002276D2"/>
    <w:rsid w:val="00326DA9"/>
    <w:rsid w:val="00636346"/>
    <w:rsid w:val="0081689B"/>
    <w:rsid w:val="00A6599B"/>
    <w:rsid w:val="00D5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26DA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1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6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688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</cp:revision>
  <dcterms:created xsi:type="dcterms:W3CDTF">2012-03-14T20:31:00Z</dcterms:created>
  <dcterms:modified xsi:type="dcterms:W3CDTF">2012-03-14T21:02:00Z</dcterms:modified>
</cp:coreProperties>
</file>